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25F74" w:rsidRDefault="007260B8" w:rsidP="007260B8">
      <w:pPr>
        <w:jc w:val="center"/>
        <w:rPr>
          <w:color w:val="FF0000"/>
        </w:rPr>
      </w:pPr>
      <w:r w:rsidRPr="007260B8">
        <w:rPr>
          <w:color w:val="FF0000"/>
        </w:rPr>
        <w:t xml:space="preserve">Модуль </w:t>
      </w:r>
      <w:r w:rsidR="000A62C8">
        <w:rPr>
          <w:color w:val="FF0000"/>
        </w:rPr>
        <w:t>В</w:t>
      </w:r>
    </w:p>
    <w:p w:rsidR="007260B8" w:rsidRDefault="007260B8" w:rsidP="007260B8">
      <w:pPr>
        <w:jc w:val="center"/>
        <w:rPr>
          <w:color w:val="FF0000"/>
        </w:rPr>
      </w:pPr>
    </w:p>
    <w:p w:rsidR="007260B8" w:rsidRDefault="007260B8" w:rsidP="007260B8">
      <w:pPr>
        <w:jc w:val="center"/>
        <w:rPr>
          <w:color w:val="FF0000"/>
        </w:rPr>
      </w:pPr>
      <w:r>
        <w:rPr>
          <w:color w:val="FF0000"/>
        </w:rPr>
        <w:t>Примерное наполнение</w:t>
      </w:r>
    </w:p>
    <w:p w:rsidR="007260B8" w:rsidRDefault="007260B8" w:rsidP="007260B8">
      <w:pPr>
        <w:jc w:val="center"/>
        <w:rPr>
          <w:color w:val="FF0000"/>
        </w:rPr>
      </w:pPr>
    </w:p>
    <w:p w:rsidR="007260B8" w:rsidRPr="00E218B1" w:rsidRDefault="007260B8" w:rsidP="002C1BDA">
      <w:pPr>
        <w:rPr>
          <w:rFonts w:ascii="Times New Roman" w:hAnsi="Times New Roman" w:cs="Times New Roman"/>
          <w:color w:val="FF0000"/>
        </w:rPr>
      </w:pPr>
      <w:r w:rsidRPr="00E218B1">
        <w:rPr>
          <w:rFonts w:ascii="Times New Roman" w:hAnsi="Times New Roman" w:cs="Times New Roman"/>
          <w:color w:val="FF0000"/>
        </w:rPr>
        <w:t xml:space="preserve">1. </w:t>
      </w:r>
      <w:r w:rsidR="000A62C8" w:rsidRPr="000A62C8">
        <w:rPr>
          <w:rFonts w:ascii="Times New Roman" w:hAnsi="Times New Roman" w:cs="Times New Roman"/>
          <w:color w:val="FF0000"/>
        </w:rPr>
        <w:t>Разработка анимированного рекламного продукта</w:t>
      </w:r>
    </w:p>
    <w:p w:rsidR="004726D5" w:rsidRPr="00E218B1" w:rsidRDefault="004726D5" w:rsidP="002C1BDA">
      <w:pPr>
        <w:rPr>
          <w:rFonts w:ascii="Times New Roman" w:hAnsi="Times New Roman" w:cs="Times New Roman"/>
          <w:color w:val="FF0000"/>
        </w:rPr>
      </w:pPr>
    </w:p>
    <w:p w:rsidR="007260B8" w:rsidRPr="00E218B1" w:rsidRDefault="007260B8" w:rsidP="007260B8">
      <w:pPr>
        <w:jc w:val="center"/>
        <w:rPr>
          <w:rFonts w:ascii="Times New Roman" w:hAnsi="Times New Roman" w:cs="Times New Roman"/>
          <w:color w:val="FF0000"/>
        </w:rPr>
      </w:pPr>
    </w:p>
    <w:p w:rsidR="00A02701" w:rsidRDefault="00D627B5">
      <w:r w:rsidRPr="00D627B5">
        <w:t>Теперь Вы можете созда</w:t>
      </w:r>
      <w:r>
        <w:t>ва</w:t>
      </w:r>
      <w:r w:rsidRPr="00D627B5">
        <w:t>ть вместе с нашими дизайнерами!</w:t>
      </w:r>
    </w:p>
    <w:p w:rsidR="00D627B5" w:rsidRDefault="00D627B5"/>
    <w:p w:rsidR="00D627B5" w:rsidRDefault="00D627B5" w:rsidP="00D627B5">
      <w:r>
        <w:t>Только у нас Вы получите очевидные выгоды</w:t>
      </w:r>
    </w:p>
    <w:p w:rsidR="00D627B5" w:rsidRDefault="00D627B5" w:rsidP="00D627B5"/>
    <w:p w:rsidR="00D627B5" w:rsidRDefault="00D627B5" w:rsidP="00D627B5">
      <w:r>
        <w:t xml:space="preserve">Прямая продажа </w:t>
      </w:r>
    </w:p>
    <w:p w:rsidR="00D627B5" w:rsidRDefault="00D627B5" w:rsidP="00D627B5"/>
    <w:p w:rsidR="00D627B5" w:rsidRDefault="00D627B5" w:rsidP="00D627B5">
      <w:r>
        <w:t>Фирменный сервис</w:t>
      </w:r>
    </w:p>
    <w:p w:rsidR="00E218B1" w:rsidRDefault="00E218B1"/>
    <w:p w:rsidR="00D627B5" w:rsidRDefault="00D627B5" w:rsidP="00D627B5"/>
    <w:p w:rsidR="00D627B5" w:rsidRDefault="00D627B5">
      <w:pPr>
        <w:rPr>
          <w:rStyle w:val="sc-fhsyak"/>
          <w:rFonts w:ascii="Arial" w:hAnsi="Arial" w:cs="Arial"/>
          <w:spacing w:val="-5"/>
          <w:bdr w:val="none" w:sz="0" w:space="0" w:color="auto" w:frame="1"/>
        </w:rPr>
      </w:pPr>
      <w:r>
        <w:rPr>
          <w:rStyle w:val="sc-fhsyak"/>
          <w:rFonts w:ascii="Arial" w:hAnsi="Arial" w:cs="Arial"/>
          <w:spacing w:val="-5"/>
          <w:bdr w:val="none" w:sz="0" w:space="0" w:color="auto" w:frame="1"/>
        </w:rPr>
        <w:t>+7 (XXX) XXXXX-XXX+7 (XXX) XXX-XXX</w:t>
      </w:r>
    </w:p>
    <w:p w:rsidR="00D627B5" w:rsidRDefault="00D627B5">
      <w:pPr>
        <w:rPr>
          <w:rStyle w:val="sc-fhsyak"/>
          <w:rFonts w:ascii="Arial" w:hAnsi="Arial" w:cs="Arial"/>
          <w:spacing w:val="-5"/>
          <w:bdr w:val="none" w:sz="0" w:space="0" w:color="auto" w:frame="1"/>
        </w:rPr>
      </w:pPr>
    </w:p>
    <w:p w:rsidR="00E218B1" w:rsidRDefault="00E4563B">
      <w:pPr>
        <w:rPr>
          <w:color w:val="FF0000"/>
        </w:rPr>
      </w:pPr>
      <w:r>
        <w:rPr>
          <w:color w:val="FF0000"/>
        </w:rPr>
        <w:t>Ф</w:t>
      </w:r>
      <w:r w:rsidR="00E218B1" w:rsidRPr="00E218B1">
        <w:rPr>
          <w:color w:val="FF0000"/>
        </w:rPr>
        <w:t>ото</w:t>
      </w:r>
    </w:p>
    <w:p w:rsidR="00E218B1" w:rsidRDefault="00E218B1">
      <w:r>
        <w:fldChar w:fldCharType="begin"/>
      </w:r>
      <w:r>
        <w:instrText xml:space="preserve"> INCLUDEPICTURE "https://cdn.tvc.ru/pictures/o/522/992.jpg" \* MERGEFORMATINET </w:instrText>
      </w:r>
      <w:r>
        <w:fldChar w:fldCharType="separate"/>
      </w:r>
      <w:r>
        <w:rPr>
          <w:noProof/>
        </w:rPr>
        <mc:AlternateContent>
          <mc:Choice Requires="wps">
            <w:drawing>
              <wp:inline distT="0" distB="0" distL="0" distR="0">
                <wp:extent cx="307975" cy="307975"/>
                <wp:effectExtent l="0" t="0" r="0" b="0"/>
                <wp:docPr id="6" name="Прямоугольник 6" descr="Минимальная зависимость от импорта: в Москве наладили производство шоколада  и кофе - ТВ Цент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03B55F0" id="Прямоугольник 6" o:spid="_x0000_s1026" alt="Минимальная зависимость от импорта: в Москве наладили производство шоколада  и кофе - ТВ Центр" style="width:24.25pt;height:2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" filled="f" stroked="f">
                <o:lock v:ext="edit" aspectratio="t"/>
                <w10:anchorlock/>
              </v:rect>
            </w:pict>
          </mc:Fallback>
        </mc:AlternateContent>
      </w:r>
      <w:r>
        <w:fldChar w:fldCharType="end"/>
      </w:r>
      <w:r w:rsidR="00D627B5">
        <w:fldChar w:fldCharType="begin"/>
      </w:r>
      <w:r w:rsidR="00D627B5">
        <w:instrText xml:space="preserve"> INCLUDEPICTURE "https://img.goodfon.ru/wallpaper/big/c/40/devushka-model-cvety-vzglyad.webp" \* MERGEFORMATINET </w:instrText>
      </w:r>
      <w:r w:rsidR="00D627B5">
        <w:fldChar w:fldCharType="separate"/>
      </w:r>
      <w:r w:rsidR="00D627B5">
        <w:rPr>
          <w:noProof/>
        </w:rPr>
        <mc:AlternateContent>
          <mc:Choice Requires="wps">
            <w:drawing>
              <wp:inline distT="0" distB="0" distL="0" distR="0">
                <wp:extent cx="307975" cy="307975"/>
                <wp:effectExtent l="0" t="0" r="0" b="0"/>
                <wp:docPr id="1" name="Прямоугольник 1" descr="Обои глаза, взгляд, девушка, цветы, фон, модель, волосы, рука на телефон и  рабочий стол, раздел девушки, разрешение 4800x3432 - скачать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F829160" id="Прямоугольник 1" o:spid="_x0000_s1026" alt="Обои глаза, взгляд, девушка, цветы, фон, модель, волосы, рука на телефон и  рабочий стол, раздел девушки, разрешение 4800x3432 - скачать" style="width:24.25pt;height:2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" filled="f" stroked="f">
                <o:lock v:ext="edit" aspectratio="t"/>
                <w10:anchorlock/>
              </v:rect>
            </w:pict>
          </mc:Fallback>
        </mc:AlternateContent>
      </w:r>
      <w:r w:rsidR="00D627B5">
        <w:fldChar w:fldCharType="end"/>
      </w:r>
    </w:p>
    <w:p w:rsidR="00E218B1" w:rsidRPr="00E218B1" w:rsidRDefault="00D627B5">
      <w:pPr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023858" cy="2180667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817" cy="219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FF0000"/>
        </w:rPr>
        <w:drawing>
          <wp:inline distT="0" distB="0" distL="0" distR="0">
            <wp:extent cx="2227152" cy="2156683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115" cy="2186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18B1" w:rsidRPr="00E218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8609C1"/>
    <w:multiLevelType w:val="multilevel"/>
    <w:tmpl w:val="C0004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7135BD8"/>
    <w:multiLevelType w:val="multilevel"/>
    <w:tmpl w:val="7D3267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4012CB0"/>
    <w:multiLevelType w:val="multilevel"/>
    <w:tmpl w:val="537E7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36435460">
    <w:abstractNumId w:val="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" w16cid:durableId="1566793304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 w16cid:durableId="1354069077">
    <w:abstractNumId w:val="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60B8"/>
    <w:rsid w:val="000A62C8"/>
    <w:rsid w:val="002C1BDA"/>
    <w:rsid w:val="003E2698"/>
    <w:rsid w:val="004726D5"/>
    <w:rsid w:val="00525F74"/>
    <w:rsid w:val="00675ACC"/>
    <w:rsid w:val="007122B7"/>
    <w:rsid w:val="007260B8"/>
    <w:rsid w:val="00A02701"/>
    <w:rsid w:val="00D61EBD"/>
    <w:rsid w:val="00D627B5"/>
    <w:rsid w:val="00D635F3"/>
    <w:rsid w:val="00D7461F"/>
    <w:rsid w:val="00E218B1"/>
    <w:rsid w:val="00E4563B"/>
    <w:rsid w:val="00FA1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6F96C88"/>
  <w15:chartTrackingRefBased/>
  <w15:docId w15:val="{4DF8D16E-7256-3A44-AA44-2E1D74F15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635F3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paragraph" w:customStyle="1" w:styleId="sc-bqmoxr">
    <w:name w:val="sc-bqmoxr"/>
    <w:basedOn w:val="a"/>
    <w:rsid w:val="00FA1D7D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sc-fhsyak">
    <w:name w:val="sc-fhsyak"/>
    <w:basedOn w:val="a0"/>
    <w:rsid w:val="00FA1D7D"/>
  </w:style>
  <w:style w:type="paragraph" w:customStyle="1" w:styleId="sc-uhnfh">
    <w:name w:val="sc-uhnfh"/>
    <w:basedOn w:val="a"/>
    <w:rsid w:val="00E218B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7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8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7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69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5</cp:revision>
  <dcterms:created xsi:type="dcterms:W3CDTF">2025-04-29T11:16:00Z</dcterms:created>
  <dcterms:modified xsi:type="dcterms:W3CDTF">2025-04-29T11:46:00Z</dcterms:modified>
</cp:coreProperties>
</file>